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>
        <w:rPr>
          <w:rFonts w:asciiTheme="minorHAnsi" w:hAnsiTheme="minorHAnsi" w:cstheme="minorHAnsi"/>
          <w:szCs w:val="24"/>
        </w:rPr>
        <w:t>NAPOLI NORD SCARL Soc. Consortile a Responsabilità Limitata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Via Anna Maria Adoni, 1 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43121 Parma – Italia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Impianto: Napoli Nord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S.P. Succivo - Marcianise</w:t>
      </w:r>
    </w:p>
    <w:p w:rsidR="006F5360" w:rsidRPr="00030F24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81030 Orta di Atella</w:t>
      </w:r>
      <w:r w:rsidRPr="00030F24">
        <w:rPr>
          <w:rFonts w:asciiTheme="minorHAnsi" w:hAnsiTheme="minorHAnsi" w:cstheme="minorHAnsi"/>
          <w:szCs w:val="24"/>
          <w:u w:val="single"/>
        </w:rPr>
        <w:t xml:space="preserve"> (NA) </w:t>
      </w:r>
    </w:p>
    <w:p w:rsidR="006F5360" w:rsidRDefault="006F5360" w:rsidP="006F5360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6F5360" w:rsidRDefault="006F5360" w:rsidP="006F5360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Sig. </w:t>
      </w:r>
      <w:r w:rsidR="00110FB8">
        <w:rPr>
          <w:rFonts w:asciiTheme="minorHAnsi" w:hAnsiTheme="minorHAnsi" w:cstheme="minorHAnsi"/>
          <w:color w:val="000000"/>
          <w:szCs w:val="24"/>
        </w:rPr>
        <w:t>Mormile Antonio</w:t>
      </w:r>
      <w:bookmarkStart w:id="0" w:name="_GoBack"/>
      <w:bookmarkEnd w:id="0"/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="006F5360">
        <w:rPr>
          <w:b/>
          <w:i/>
          <w:lang w:val="en-US"/>
        </w:rPr>
        <w:t>/019</w:t>
      </w:r>
      <w:r w:rsidR="00E6459F">
        <w:rPr>
          <w:b/>
          <w:i/>
          <w:lang w:val="en-US"/>
        </w:rPr>
        <w:t>6</w:t>
      </w:r>
      <w:r w:rsidRPr="00F03A70">
        <w:rPr>
          <w:b/>
          <w:i/>
          <w:lang w:val="en-US"/>
        </w:rPr>
        <w:t>.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</w:p>
    <w:p w:rsidR="00690A9F" w:rsidRDefault="00B17DCC" w:rsidP="00690A9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4"/>
        </w:rPr>
      </w:pPr>
      <w:r w:rsidRPr="001B4499">
        <w:rPr>
          <w:b/>
          <w:i/>
        </w:rPr>
        <w:t>OGGETTO</w:t>
      </w:r>
      <w:r>
        <w:rPr>
          <w:i/>
        </w:rPr>
        <w:t xml:space="preserve">: </w:t>
      </w:r>
      <w:r w:rsidR="00690A9F" w:rsidRPr="005B0A69">
        <w:rPr>
          <w:b/>
          <w:i/>
        </w:rPr>
        <w:t>RIFERIMENTO ALL’</w:t>
      </w:r>
      <w:r w:rsidR="00690A9F" w:rsidRPr="005B0A69">
        <w:rPr>
          <w:rFonts w:ascii="Calibri,Bold" w:hAnsi="Calibri,Bold" w:cs="Calibri,Bold"/>
          <w:b/>
          <w:bCs/>
          <w:i/>
          <w:szCs w:val="24"/>
        </w:rPr>
        <w:t>OFFERTA N.0131</w:t>
      </w:r>
    </w:p>
    <w:p w:rsidR="00690A9F" w:rsidRPr="00690A9F" w:rsidRDefault="00690A9F" w:rsidP="00690A9F">
      <w:pPr>
        <w:autoSpaceDE w:val="0"/>
        <w:autoSpaceDN w:val="0"/>
        <w:adjustRightInd w:val="0"/>
        <w:jc w:val="both"/>
        <w:rPr>
          <w:i/>
        </w:rPr>
      </w:pPr>
      <w:r w:rsidRPr="00690A9F">
        <w:rPr>
          <w:b/>
          <w:bCs/>
          <w:i/>
          <w:szCs w:val="24"/>
        </w:rPr>
        <w:t>Vs. RIF</w:t>
      </w:r>
      <w:r w:rsidRPr="00690A9F">
        <w:rPr>
          <w:bCs/>
          <w:i/>
          <w:szCs w:val="24"/>
        </w:rPr>
        <w:t>. SERVICE MANUTENTIVO SU PARCO MOTORI INSTALLATI PRESSO L’IMPIANTO DI NAPOLI NORD DOCUMENTO ROFF006/018/19VIC</w:t>
      </w:r>
      <w:r w:rsidRPr="00690A9F">
        <w:rPr>
          <w:i/>
        </w:rPr>
        <w:t xml:space="preserve">    </w:t>
      </w:r>
    </w:p>
    <w:p w:rsidR="00B17DCC" w:rsidRDefault="00B17DCC" w:rsidP="001B5714">
      <w:pPr>
        <w:tabs>
          <w:tab w:val="left" w:pos="6928"/>
        </w:tabs>
        <w:rPr>
          <w:i/>
        </w:rPr>
      </w:pPr>
      <w:r>
        <w:rPr>
          <w:i/>
        </w:rPr>
        <w:t>Quotazione lavori Straordinari riferiti al verbale di sopralluogo presso la nostra sede rispetto a</w:t>
      </w:r>
      <w:r w:rsidR="001B5714">
        <w:rPr>
          <w:i/>
        </w:rPr>
        <w:t>lla offerta 2019/0131 già nelle vostre mani c</w:t>
      </w:r>
      <w:r>
        <w:rPr>
          <w:i/>
        </w:rPr>
        <w:t>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6006C7" w:rsidRPr="004057F6" w:rsidRDefault="00582B14" w:rsidP="006006C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>
        <w:rPr>
          <w:b/>
          <w:i/>
        </w:rPr>
        <w:t>M</w:t>
      </w:r>
      <w:r w:rsidR="00FF3534" w:rsidRPr="00F03A70">
        <w:rPr>
          <w:b/>
          <w:i/>
        </w:rPr>
        <w:t>otore</w:t>
      </w:r>
      <w:r w:rsidR="00FF3534" w:rsidRPr="00F52036">
        <w:rPr>
          <w:b/>
          <w:i/>
          <w:lang w:val="en-US"/>
        </w:rPr>
        <w:t xml:space="preserve"> </w:t>
      </w:r>
      <w:r w:rsidR="00D81EA3">
        <w:rPr>
          <w:b/>
          <w:i/>
          <w:lang w:val="en-US"/>
        </w:rPr>
        <w:t>TIBB</w:t>
      </w:r>
      <w:r w:rsidR="00D81EA3" w:rsidRPr="00F52036">
        <w:rPr>
          <w:b/>
          <w:i/>
          <w:lang w:val="en-US"/>
        </w:rPr>
        <w:t xml:space="preserve"> </w:t>
      </w:r>
      <w:r w:rsidR="00D81EA3">
        <w:rPr>
          <w:b/>
          <w:i/>
          <w:lang w:val="en-US"/>
        </w:rPr>
        <w:t>QUX450ib4 N°.M200233/1 Kw.410 G.1490 V.6000</w:t>
      </w:r>
    </w:p>
    <w:p w:rsidR="00D81EA3" w:rsidRPr="004A38B8" w:rsidRDefault="00D81EA3" w:rsidP="00D81EA3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 w:rsidRPr="004A38B8">
        <w:rPr>
          <w:i/>
        </w:rPr>
        <w:t>I cuscinetti da Noi ipotizzati in offerta in quanto non era possibile rilevarli nel sopralluogo effettuato dal nostro tecnico sono 6218C3 su entrambi i lati del motore in realtà quelli trovati in fase di riparazione sono 6324M</w:t>
      </w:r>
      <w:r>
        <w:rPr>
          <w:i/>
        </w:rPr>
        <w:t>C</w:t>
      </w:r>
      <w:r w:rsidRPr="004A38B8">
        <w:rPr>
          <w:i/>
        </w:rPr>
        <w:t>3 e NU3</w:t>
      </w:r>
      <w:r>
        <w:rPr>
          <w:i/>
        </w:rPr>
        <w:t>24</w:t>
      </w:r>
      <w:r w:rsidRPr="004A38B8">
        <w:rPr>
          <w:i/>
        </w:rPr>
        <w:t>EM1AC3; la cosa comporta un aggravio di costi essendo il cuscinetto in bronzo migliore dal punto di vista della robustezza meccanica ma molto più costoso.  I perni in bronzo della morsettiera sono sfilettati per cui devono essere ricostruiti nuovi e saldati sui cavi esistenti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D81EA3">
        <w:rPr>
          <w:b/>
          <w:i/>
        </w:rPr>
        <w:t>Totale differenza €.1150,00+iva</w:t>
      </w:r>
    </w:p>
    <w:p w:rsidR="00D81EA3" w:rsidRDefault="00D81EA3" w:rsidP="00D81EA3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La sede del cuscinetto sull’albero lato giunto è sopra la quota max ammessa secondo le tabelle SKF e va ripristinata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1EA3">
        <w:rPr>
          <w:b/>
        </w:rPr>
        <w:t>Totale lavoro ……€.    90,00+iva</w:t>
      </w:r>
    </w:p>
    <w:p w:rsidR="00D81EA3" w:rsidRDefault="00D81EA3" w:rsidP="00D81EA3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Le calotte sia lato comando che lato ventola vanno ripristinate.</w:t>
      </w:r>
    </w:p>
    <w:p w:rsidR="00D81EA3" w:rsidRPr="00D81EA3" w:rsidRDefault="00D81EA3" w:rsidP="00D81EA3">
      <w:pPr>
        <w:tabs>
          <w:tab w:val="left" w:pos="851"/>
        </w:tabs>
        <w:ind w:left="426"/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1EA3">
        <w:rPr>
          <w:b/>
          <w:i/>
        </w:rPr>
        <w:t>Costo Singola Calotta €.</w:t>
      </w:r>
      <w:r w:rsidR="00132392">
        <w:rPr>
          <w:b/>
          <w:i/>
        </w:rPr>
        <w:t>150,00</w:t>
      </w:r>
      <w:r w:rsidRPr="00D81EA3">
        <w:rPr>
          <w:b/>
          <w:i/>
        </w:rPr>
        <w:t>+iva Totale compl.€.</w:t>
      </w:r>
      <w:r w:rsidR="00132392">
        <w:rPr>
          <w:b/>
          <w:i/>
        </w:rPr>
        <w:t>300</w:t>
      </w:r>
      <w:r w:rsidRPr="00D81EA3">
        <w:rPr>
          <w:b/>
          <w:i/>
        </w:rPr>
        <w:t>,00+iva</w:t>
      </w:r>
    </w:p>
    <w:p w:rsidR="00D81EA3" w:rsidRDefault="00D81EA3" w:rsidP="00D81EA3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Le rondelle isolanti in micanite montate sotto gli isolatori ceramici sono completamente usurate e vanno ricostruite.</w:t>
      </w:r>
      <w:r w:rsidRPr="00D81EA3">
        <w:t xml:space="preserve"> </w:t>
      </w:r>
      <w:r w:rsidR="0023069E">
        <w:tab/>
      </w:r>
      <w:r w:rsidR="0023069E">
        <w:tab/>
      </w:r>
      <w:r w:rsidR="0023069E">
        <w:tab/>
      </w:r>
      <w:r w:rsidR="0023069E">
        <w:tab/>
      </w:r>
      <w:r w:rsidR="0023069E">
        <w:tab/>
      </w:r>
      <w:r w:rsidR="0023069E">
        <w:tab/>
      </w:r>
      <w:r w:rsidRPr="0023069E">
        <w:rPr>
          <w:b/>
        </w:rPr>
        <w:t>Totale lavoro ……€.    90,00+iva</w:t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lastRenderedPageBreak/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>Per tutte le macchine è fondamentale eseguire un buon allineamento con strumentazione adeguate e vi consigliamo di effettuare tale operazione con i Ns. Tecnici affinché possiate avere, in condizioni 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1" w15:restartNumberingAfterBreak="0">
    <w:nsid w:val="56427AF4"/>
    <w:multiLevelType w:val="hybridMultilevel"/>
    <w:tmpl w:val="8F541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7"/>
  </w:num>
  <w:num w:numId="13">
    <w:abstractNumId w:val="21"/>
  </w:num>
  <w:num w:numId="14">
    <w:abstractNumId w:val="16"/>
  </w:num>
  <w:num w:numId="15">
    <w:abstractNumId w:val="10"/>
  </w:num>
  <w:num w:numId="16">
    <w:abstractNumId w:val="15"/>
  </w:num>
  <w:num w:numId="17">
    <w:abstractNumId w:val="8"/>
  </w:num>
  <w:num w:numId="18">
    <w:abstractNumId w:val="20"/>
  </w:num>
  <w:num w:numId="19">
    <w:abstractNumId w:val="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0FB8"/>
    <w:rsid w:val="00114C8D"/>
    <w:rsid w:val="00130F37"/>
    <w:rsid w:val="00132392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B5714"/>
    <w:rsid w:val="001C69B1"/>
    <w:rsid w:val="001D0CD8"/>
    <w:rsid w:val="001D54A7"/>
    <w:rsid w:val="0023069E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06C7"/>
    <w:rsid w:val="00605869"/>
    <w:rsid w:val="006076A3"/>
    <w:rsid w:val="00613D73"/>
    <w:rsid w:val="00631100"/>
    <w:rsid w:val="0063144C"/>
    <w:rsid w:val="00645449"/>
    <w:rsid w:val="006841C3"/>
    <w:rsid w:val="00690A9F"/>
    <w:rsid w:val="006A2D1A"/>
    <w:rsid w:val="006A7F8F"/>
    <w:rsid w:val="006E2840"/>
    <w:rsid w:val="006E7044"/>
    <w:rsid w:val="006F01EB"/>
    <w:rsid w:val="006F5360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1EA3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6459F"/>
    <w:rsid w:val="00E85D5C"/>
    <w:rsid w:val="00ED1602"/>
    <w:rsid w:val="00EE41A8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3DF9BE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2910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6</cp:revision>
  <cp:lastPrinted>2019-03-26T11:05:00Z</cp:lastPrinted>
  <dcterms:created xsi:type="dcterms:W3CDTF">2019-03-26T11:11:00Z</dcterms:created>
  <dcterms:modified xsi:type="dcterms:W3CDTF">2019-03-26T13:11:00Z</dcterms:modified>
</cp:coreProperties>
</file>