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FT.0400 - ORDINE 11346860 - COMM.2017_0202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FT.0401 - ORDINE 11353517 - COMM.2017_0202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FT.0402 - ORDINE 11346301 - COMM.2017_0199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